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F204" w14:textId="77777777" w:rsidR="00494402" w:rsidRPr="00C2783D" w:rsidRDefault="00494402" w:rsidP="00494402">
      <w:pPr>
        <w:pStyle w:val="Title"/>
        <w:rPr>
          <w:color w:val="333399"/>
          <w:sz w:val="32"/>
          <w:szCs w:val="32"/>
        </w:rPr>
      </w:pPr>
      <w:r>
        <w:rPr>
          <w:noProof/>
          <w:color w:val="333399"/>
          <w:sz w:val="32"/>
          <w:szCs w:val="32"/>
        </w:rPr>
        <w:drawing>
          <wp:anchor distT="0" distB="0" distL="114300" distR="114300" simplePos="0" relativeHeight="251659264" behindDoc="0" locked="0" layoutInCell="1" allowOverlap="1" wp14:anchorId="72274328" wp14:editId="67485056">
            <wp:simplePos x="0" y="0"/>
            <wp:positionH relativeFrom="column">
              <wp:posOffset>0</wp:posOffset>
            </wp:positionH>
            <wp:positionV relativeFrom="paragraph">
              <wp:posOffset>0</wp:posOffset>
            </wp:positionV>
            <wp:extent cx="1257300" cy="1179830"/>
            <wp:effectExtent l="0" t="0" r="0" b="1270"/>
            <wp:wrapSquare wrapText="bothSides"/>
            <wp:docPr id="1" name="Picture 1" descr="̻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Ĝ"/>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79830"/>
                    </a:xfrm>
                    <a:prstGeom prst="rect">
                      <a:avLst/>
                    </a:prstGeom>
                    <a:noFill/>
                    <a:ln>
                      <a:noFill/>
                    </a:ln>
                  </pic:spPr>
                </pic:pic>
              </a:graphicData>
            </a:graphic>
          </wp:anchor>
        </w:drawing>
      </w:r>
      <w:smartTag w:uri="urn:schemas-microsoft-com:office:smarttags" w:element="place">
        <w:smartTag w:uri="urn:schemas-microsoft-com:office:smarttags" w:element="City">
          <w:r w:rsidRPr="00C2783D">
            <w:rPr>
              <w:color w:val="333399"/>
              <w:sz w:val="32"/>
              <w:szCs w:val="32"/>
            </w:rPr>
            <w:t>La Crosse</w:t>
          </w:r>
        </w:smartTag>
      </w:smartTag>
    </w:p>
    <w:p w14:paraId="5CFB5B31" w14:textId="77777777" w:rsidR="00494402" w:rsidRPr="00C2783D" w:rsidRDefault="00494402" w:rsidP="00494402">
      <w:pPr>
        <w:pStyle w:val="Title"/>
        <w:rPr>
          <w:color w:val="333399"/>
          <w:sz w:val="32"/>
          <w:szCs w:val="32"/>
        </w:rPr>
      </w:pPr>
      <w:r w:rsidRPr="00C2783D">
        <w:rPr>
          <w:color w:val="333399"/>
          <w:sz w:val="32"/>
          <w:szCs w:val="32"/>
        </w:rPr>
        <w:t>Diocesan Council of Catholic Women</w:t>
      </w:r>
    </w:p>
    <w:p w14:paraId="31E65B8A" w14:textId="77777777" w:rsidR="00494402" w:rsidRDefault="00494402" w:rsidP="00494402">
      <w:pPr>
        <w:spacing w:after="0" w:line="240" w:lineRule="auto"/>
        <w:jc w:val="center"/>
        <w:rPr>
          <w:rFonts w:ascii="Arial" w:hAnsi="Arial"/>
          <w:sz w:val="20"/>
        </w:rPr>
      </w:pPr>
      <w:smartTag w:uri="urn:schemas-microsoft-com:office:smarttags" w:element="place">
        <w:smartTag w:uri="urn:schemas-microsoft-com:office:smarttags" w:element="City">
          <w:r>
            <w:rPr>
              <w:rFonts w:ascii="Arial" w:hAnsi="Arial"/>
              <w:sz w:val="20"/>
            </w:rPr>
            <w:t>Arcadia</w:t>
          </w:r>
        </w:smartTag>
      </w:smartTag>
      <w:r>
        <w:rPr>
          <w:rFonts w:ascii="Arial" w:hAnsi="Arial"/>
          <w:sz w:val="20"/>
        </w:rPr>
        <w:t xml:space="preserve">, </w:t>
      </w:r>
      <w:smartTag w:uri="urn:schemas-microsoft-com:office:smarttags" w:element="place">
        <w:smartTag w:uri="urn:schemas-microsoft-com:office:smarttags" w:element="PlaceName">
          <w:r>
            <w:rPr>
              <w:rFonts w:ascii="Arial" w:hAnsi="Arial"/>
              <w:sz w:val="20"/>
            </w:rPr>
            <w:t>Chippewa</w:t>
          </w:r>
        </w:smartTag>
        <w:r>
          <w:rPr>
            <w:rFonts w:ascii="Arial" w:hAnsi="Arial"/>
            <w:sz w:val="20"/>
          </w:rPr>
          <w:t xml:space="preserve"> </w:t>
        </w:r>
        <w:smartTag w:uri="urn:schemas-microsoft-com:office:smarttags" w:element="PlaceType">
          <w:r>
            <w:rPr>
              <w:rFonts w:ascii="Arial" w:hAnsi="Arial"/>
              <w:sz w:val="20"/>
            </w:rPr>
            <w:t>Falls</w:t>
          </w:r>
        </w:smartTag>
      </w:smartTag>
      <w:r>
        <w:rPr>
          <w:rFonts w:ascii="Arial" w:hAnsi="Arial"/>
          <w:sz w:val="20"/>
        </w:rPr>
        <w:t xml:space="preserve">, Durand, </w:t>
      </w:r>
      <w:smartTag w:uri="urn:schemas-microsoft-com:office:smarttags" w:element="place">
        <w:smartTag w:uri="urn:schemas-microsoft-com:office:smarttags" w:element="City">
          <w:r>
            <w:rPr>
              <w:rFonts w:ascii="Arial" w:hAnsi="Arial"/>
              <w:sz w:val="20"/>
            </w:rPr>
            <w:t>Eau Claire</w:t>
          </w:r>
        </w:smartTag>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La Crosse</w:t>
          </w:r>
        </w:smartTag>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Marshfield</w:t>
          </w:r>
        </w:smartTag>
      </w:smartTag>
      <w:r>
        <w:rPr>
          <w:rFonts w:ascii="Arial" w:hAnsi="Arial"/>
          <w:sz w:val="20"/>
        </w:rPr>
        <w:t>,</w:t>
      </w:r>
    </w:p>
    <w:p w14:paraId="6D5296D2" w14:textId="77777777" w:rsidR="00494402" w:rsidRDefault="00F3769C" w:rsidP="00494402">
      <w:pPr>
        <w:spacing w:after="0" w:line="240" w:lineRule="auto"/>
        <w:jc w:val="center"/>
        <w:rPr>
          <w:rFonts w:ascii="Arial" w:hAnsi="Arial"/>
          <w:sz w:val="20"/>
        </w:rPr>
      </w:pPr>
      <w:r>
        <w:rPr>
          <w:rFonts w:ascii="Arial" w:hAnsi="Arial"/>
          <w:sz w:val="20"/>
        </w:rPr>
        <w:t>Prairie d</w:t>
      </w:r>
      <w:r w:rsidR="00494402">
        <w:rPr>
          <w:rFonts w:ascii="Arial" w:hAnsi="Arial"/>
          <w:sz w:val="20"/>
        </w:rPr>
        <w:t>u Chien, Richland Center, Stevens Point,</w:t>
      </w:r>
    </w:p>
    <w:p w14:paraId="1470E064" w14:textId="77777777" w:rsidR="00494402" w:rsidRDefault="00494402" w:rsidP="00494402">
      <w:pPr>
        <w:spacing w:after="0" w:line="240" w:lineRule="auto"/>
        <w:jc w:val="center"/>
        <w:rPr>
          <w:rFonts w:ascii="Arial" w:hAnsi="Arial"/>
          <w:sz w:val="20"/>
        </w:rPr>
      </w:pPr>
      <w:r>
        <w:rPr>
          <w:rFonts w:ascii="Arial" w:hAnsi="Arial"/>
          <w:sz w:val="20"/>
        </w:rPr>
        <w:t xml:space="preserve">Thorp, </w:t>
      </w:r>
      <w:r w:rsidR="00F3769C">
        <w:rPr>
          <w:rFonts w:ascii="Arial" w:hAnsi="Arial"/>
          <w:sz w:val="20"/>
        </w:rPr>
        <w:t xml:space="preserve">Tomah, </w:t>
      </w:r>
      <w:r>
        <w:rPr>
          <w:rFonts w:ascii="Arial" w:hAnsi="Arial"/>
          <w:sz w:val="20"/>
        </w:rPr>
        <w:t>Wausau, and Wisconsin Rapids Deaneries</w:t>
      </w:r>
    </w:p>
    <w:p w14:paraId="495D1799" w14:textId="77777777" w:rsidR="00494402" w:rsidRPr="00BE722D" w:rsidRDefault="00F54012" w:rsidP="00494402">
      <w:pPr>
        <w:pStyle w:val="Title"/>
        <w:rPr>
          <w:rFonts w:cs="Arial"/>
          <w:sz w:val="18"/>
          <w:szCs w:val="18"/>
        </w:rPr>
      </w:pPr>
      <w:hyperlink r:id="rId7" w:history="1">
        <w:r w:rsidR="00494402" w:rsidRPr="00BE722D">
          <w:rPr>
            <w:rStyle w:val="Hyperlink"/>
            <w:rFonts w:cs="Arial"/>
            <w:sz w:val="18"/>
            <w:szCs w:val="18"/>
          </w:rPr>
          <w:t>www.dioceseoflacrosse.com</w:t>
        </w:r>
      </w:hyperlink>
      <w:r w:rsidR="00494402" w:rsidRPr="00BE722D">
        <w:rPr>
          <w:rFonts w:cs="Arial"/>
          <w:b w:val="0"/>
          <w:sz w:val="18"/>
          <w:szCs w:val="18"/>
        </w:rPr>
        <w:t xml:space="preserve">  </w:t>
      </w:r>
      <w:r w:rsidR="00494402">
        <w:rPr>
          <w:rFonts w:cs="Arial"/>
          <w:b w:val="0"/>
          <w:sz w:val="18"/>
          <w:szCs w:val="18"/>
        </w:rPr>
        <w:t xml:space="preserve">or  </w:t>
      </w:r>
      <w:hyperlink r:id="rId8" w:history="1">
        <w:r w:rsidR="00494402" w:rsidRPr="007C7B73">
          <w:rPr>
            <w:rStyle w:val="Hyperlink"/>
            <w:rFonts w:cs="Arial"/>
            <w:sz w:val="18"/>
            <w:szCs w:val="18"/>
          </w:rPr>
          <w:t>www.ldccw.org</w:t>
        </w:r>
      </w:hyperlink>
      <w:r w:rsidR="00494402">
        <w:rPr>
          <w:rFonts w:cs="Arial"/>
          <w:b w:val="0"/>
          <w:sz w:val="18"/>
          <w:szCs w:val="18"/>
        </w:rPr>
        <w:t xml:space="preserve"> </w:t>
      </w:r>
    </w:p>
    <w:p w14:paraId="135F1610" w14:textId="77777777" w:rsidR="00494402" w:rsidRDefault="00494402" w:rsidP="00494402">
      <w:pPr>
        <w:pStyle w:val="Title"/>
      </w:pPr>
    </w:p>
    <w:p w14:paraId="41DE103F" w14:textId="77777777" w:rsidR="00494402" w:rsidRPr="000F1D0E" w:rsidRDefault="00494402" w:rsidP="00494402">
      <w:pPr>
        <w:pStyle w:val="Title"/>
        <w:jc w:val="left"/>
        <w:rPr>
          <w:rFonts w:asciiTheme="minorHAnsi" w:hAnsiTheme="minorHAnsi" w:cstheme="minorHAnsi"/>
          <w:b w:val="0"/>
          <w:sz w:val="20"/>
          <w:szCs w:val="20"/>
        </w:rPr>
      </w:pPr>
      <w:r w:rsidRPr="001B6FD5">
        <w:t xml:space="preserve">                                                                                                                                </w:t>
      </w:r>
    </w:p>
    <w:p w14:paraId="7F220FB5" w14:textId="77777777" w:rsidR="00494402" w:rsidRPr="00813ED5" w:rsidRDefault="00494402" w:rsidP="00494402">
      <w:pPr>
        <w:spacing w:after="0" w:line="240" w:lineRule="auto"/>
        <w:rPr>
          <w:rFonts w:ascii="Arial" w:hAnsi="Arial"/>
          <w:color w:val="333399"/>
          <w:sz w:val="16"/>
        </w:rPr>
        <w:sectPr w:rsidR="00494402" w:rsidRPr="00813ED5" w:rsidSect="00EC0BE4">
          <w:footerReference w:type="first" r:id="rId9"/>
          <w:pgSz w:w="12240" w:h="15840" w:code="1"/>
          <w:pgMar w:top="720" w:right="720" w:bottom="1440" w:left="720" w:header="720" w:footer="807" w:gutter="0"/>
          <w:cols w:space="720"/>
          <w:titlePg/>
          <w:docGrid w:linePitch="360"/>
        </w:sectPr>
      </w:pPr>
      <w:r>
        <w:rPr>
          <w:rFonts w:ascii="Arial" w:hAnsi="Arial"/>
          <w:color w:val="333399"/>
          <w:sz w:val="16"/>
        </w:rPr>
        <w:t xml:space="preserve"> </w:t>
      </w:r>
    </w:p>
    <w:p w14:paraId="58C19640" w14:textId="77777777" w:rsidR="00494402" w:rsidRPr="00097E0A" w:rsidRDefault="00494402"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Most Reverend William P. Callahan</w:t>
      </w:r>
    </w:p>
    <w:p w14:paraId="15AE0D10" w14:textId="77777777" w:rsidR="00494402" w:rsidRPr="00097E0A" w:rsidRDefault="00494402" w:rsidP="00494402">
      <w:pPr>
        <w:spacing w:after="0" w:line="240" w:lineRule="auto"/>
        <w:jc w:val="right"/>
        <w:rPr>
          <w:rFonts w:ascii="Arial" w:hAnsi="Arial"/>
          <w:color w:val="548DD4" w:themeColor="text2" w:themeTint="99"/>
          <w:sz w:val="16"/>
        </w:rPr>
      </w:pPr>
      <w:smartTag w:uri="urn:schemas-microsoft-com:office:smarttags" w:element="address">
        <w:smartTag w:uri="urn:schemas-microsoft-com:office:smarttags" w:element="Street">
          <w:r w:rsidRPr="00097E0A">
            <w:rPr>
              <w:rFonts w:ascii="Arial" w:hAnsi="Arial"/>
              <w:color w:val="548DD4" w:themeColor="text2" w:themeTint="99"/>
              <w:sz w:val="16"/>
            </w:rPr>
            <w:t>P.O. Box</w:t>
          </w:r>
        </w:smartTag>
        <w:r w:rsidRPr="00097E0A">
          <w:rPr>
            <w:rFonts w:ascii="Arial" w:hAnsi="Arial"/>
            <w:color w:val="548DD4" w:themeColor="text2" w:themeTint="99"/>
            <w:sz w:val="16"/>
          </w:rPr>
          <w:t xml:space="preserve"> 4004</w:t>
        </w:r>
      </w:smartTag>
    </w:p>
    <w:p w14:paraId="5137E34C" w14:textId="77777777" w:rsidR="00494402" w:rsidRPr="00097E0A" w:rsidRDefault="00494402" w:rsidP="00494402">
      <w:pPr>
        <w:spacing w:after="0" w:line="240" w:lineRule="auto"/>
        <w:jc w:val="right"/>
        <w:rPr>
          <w:rFonts w:ascii="Arial" w:hAnsi="Arial"/>
          <w:color w:val="548DD4" w:themeColor="text2" w:themeTint="99"/>
          <w:sz w:val="16"/>
        </w:rPr>
      </w:pPr>
      <w:smartTag w:uri="urn:schemas-microsoft-com:office:smarttags" w:element="place">
        <w:smartTag w:uri="urn:schemas-microsoft-com:office:smarttags" w:element="City">
          <w:r w:rsidRPr="00097E0A">
            <w:rPr>
              <w:rFonts w:ascii="Arial" w:hAnsi="Arial"/>
              <w:color w:val="548DD4" w:themeColor="text2" w:themeTint="99"/>
              <w:sz w:val="16"/>
            </w:rPr>
            <w:t>La Crosse</w:t>
          </w:r>
        </w:smartTag>
        <w:r w:rsidRPr="00097E0A">
          <w:rPr>
            <w:rFonts w:ascii="Arial" w:hAnsi="Arial"/>
            <w:color w:val="548DD4" w:themeColor="text2" w:themeTint="99"/>
            <w:sz w:val="16"/>
          </w:rPr>
          <w:t xml:space="preserve">, </w:t>
        </w:r>
        <w:smartTag w:uri="urn:schemas-microsoft-com:office:smarttags" w:element="State">
          <w:r w:rsidRPr="00097E0A">
            <w:rPr>
              <w:rFonts w:ascii="Arial" w:hAnsi="Arial"/>
              <w:color w:val="548DD4" w:themeColor="text2" w:themeTint="99"/>
              <w:sz w:val="16"/>
            </w:rPr>
            <w:t>WI</w:t>
          </w:r>
        </w:smartTag>
        <w:r w:rsidRPr="00097E0A">
          <w:rPr>
            <w:rFonts w:ascii="Arial" w:hAnsi="Arial"/>
            <w:color w:val="548DD4" w:themeColor="text2" w:themeTint="99"/>
            <w:sz w:val="16"/>
          </w:rPr>
          <w:t xml:space="preserve"> </w:t>
        </w:r>
        <w:smartTag w:uri="urn:schemas-microsoft-com:office:smarttags" w:element="PostalCode">
          <w:r w:rsidRPr="00097E0A">
            <w:rPr>
              <w:rFonts w:ascii="Arial" w:hAnsi="Arial"/>
              <w:color w:val="548DD4" w:themeColor="text2" w:themeTint="99"/>
              <w:sz w:val="16"/>
            </w:rPr>
            <w:t>54602-4004</w:t>
          </w:r>
        </w:smartTag>
      </w:smartTag>
    </w:p>
    <w:p w14:paraId="6817B532" w14:textId="77777777" w:rsidR="00494402" w:rsidRPr="00097E0A" w:rsidRDefault="00494402"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(608) 788-7700</w:t>
      </w:r>
    </w:p>
    <w:p w14:paraId="708F3027" w14:textId="034DC497" w:rsidR="00494402" w:rsidRPr="00097E0A" w:rsidRDefault="00D7461C"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dbrannon@diolc.org</w:t>
      </w:r>
    </w:p>
    <w:p w14:paraId="40374513" w14:textId="77777777" w:rsidR="005D2012" w:rsidRPr="00097E0A" w:rsidRDefault="005D2012" w:rsidP="00494402">
      <w:pPr>
        <w:spacing w:after="0" w:line="240" w:lineRule="auto"/>
        <w:jc w:val="right"/>
        <w:rPr>
          <w:rFonts w:ascii="Arial" w:hAnsi="Arial"/>
          <w:color w:val="548DD4" w:themeColor="text2" w:themeTint="99"/>
          <w:sz w:val="16"/>
        </w:rPr>
      </w:pPr>
    </w:p>
    <w:p w14:paraId="2361BBF3" w14:textId="77777777" w:rsidR="005D2012" w:rsidRPr="00097E0A" w:rsidRDefault="005D2012"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Rev. Eugene Wolf</w:t>
      </w:r>
    </w:p>
    <w:p w14:paraId="77742F24" w14:textId="77777777" w:rsidR="005D2012" w:rsidRPr="00097E0A" w:rsidRDefault="005D2012"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Spiritual Advisor</w:t>
      </w:r>
    </w:p>
    <w:p w14:paraId="3F417E6D" w14:textId="77777777" w:rsidR="005D2012" w:rsidRPr="00097E0A" w:rsidRDefault="005D2012"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P.O. Box 4004</w:t>
      </w:r>
    </w:p>
    <w:p w14:paraId="4E9BE94C" w14:textId="77777777" w:rsidR="005D2012" w:rsidRPr="00097E0A" w:rsidRDefault="005D2012"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La Crosse, WI  54603-4004</w:t>
      </w:r>
    </w:p>
    <w:p w14:paraId="4E51F04F" w14:textId="77777777" w:rsidR="005D2012" w:rsidRPr="00097E0A" w:rsidRDefault="005D2012"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(608) 788-7700</w:t>
      </w:r>
    </w:p>
    <w:p w14:paraId="387CEF86" w14:textId="77777777" w:rsidR="00494402" w:rsidRPr="00097E0A" w:rsidRDefault="005D2012"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fr.eugene.wolf@gmail.com</w:t>
      </w:r>
      <w:r w:rsidR="00494402" w:rsidRPr="00097E0A">
        <w:rPr>
          <w:rFonts w:ascii="Arial" w:hAnsi="Arial"/>
          <w:color w:val="548DD4" w:themeColor="text2" w:themeTint="99"/>
          <w:sz w:val="16"/>
        </w:rPr>
        <w:t xml:space="preserve"> </w:t>
      </w:r>
    </w:p>
    <w:p w14:paraId="2BFDC5F1" w14:textId="77777777" w:rsidR="00494402" w:rsidRPr="00097E0A" w:rsidRDefault="00494402" w:rsidP="00494402">
      <w:pPr>
        <w:spacing w:after="0" w:line="240" w:lineRule="auto"/>
        <w:jc w:val="right"/>
        <w:rPr>
          <w:rFonts w:ascii="Arial" w:hAnsi="Arial"/>
          <w:color w:val="548DD4" w:themeColor="text2" w:themeTint="99"/>
          <w:sz w:val="16"/>
        </w:rPr>
      </w:pPr>
    </w:p>
    <w:p w14:paraId="3A2E074A" w14:textId="2C545779" w:rsidR="00541306" w:rsidRPr="00097E0A" w:rsidRDefault="0017562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Susan Tully</w:t>
      </w:r>
    </w:p>
    <w:p w14:paraId="12DA6D57" w14:textId="341DC321" w:rsidR="00541306" w:rsidRPr="00097E0A" w:rsidRDefault="00541306"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 xml:space="preserve"> President</w:t>
      </w:r>
    </w:p>
    <w:p w14:paraId="60A152B5" w14:textId="69176C5D" w:rsidR="00541306" w:rsidRPr="00097E0A" w:rsidRDefault="0017562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S6634 County Road J</w:t>
      </w:r>
    </w:p>
    <w:p w14:paraId="27EEDB1F" w14:textId="20264382" w:rsidR="00541306" w:rsidRPr="00097E0A" w:rsidRDefault="0017562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Viroqua, WI  54665</w:t>
      </w:r>
    </w:p>
    <w:p w14:paraId="11590749" w14:textId="1612A73C" w:rsidR="004E01CC" w:rsidRPr="00097E0A" w:rsidRDefault="008E20D8"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 xml:space="preserve">(608) </w:t>
      </w:r>
      <w:r w:rsidR="00175623" w:rsidRPr="00097E0A">
        <w:rPr>
          <w:rFonts w:ascii="Arial" w:hAnsi="Arial"/>
          <w:color w:val="548DD4" w:themeColor="text2" w:themeTint="99"/>
          <w:sz w:val="16"/>
        </w:rPr>
        <w:t>606-0631</w:t>
      </w:r>
    </w:p>
    <w:p w14:paraId="1F7938E3" w14:textId="2793D591" w:rsidR="00541306" w:rsidRPr="00097E0A" w:rsidRDefault="0017562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Tully.susan@outlook.com</w:t>
      </w:r>
    </w:p>
    <w:p w14:paraId="08882D3E" w14:textId="77777777" w:rsidR="00541306" w:rsidRPr="00097E0A" w:rsidRDefault="00541306" w:rsidP="00494402">
      <w:pPr>
        <w:spacing w:after="0" w:line="240" w:lineRule="auto"/>
        <w:jc w:val="right"/>
        <w:rPr>
          <w:rFonts w:ascii="Arial" w:hAnsi="Arial"/>
          <w:color w:val="548DD4" w:themeColor="text2" w:themeTint="99"/>
          <w:sz w:val="16"/>
        </w:rPr>
      </w:pPr>
    </w:p>
    <w:p w14:paraId="6B3C4FA7" w14:textId="0DEC0E52" w:rsidR="007C08B4" w:rsidRPr="00097E0A" w:rsidRDefault="00175623" w:rsidP="007C08B4">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Marie Fleisner</w:t>
      </w:r>
    </w:p>
    <w:p w14:paraId="03C8B95A" w14:textId="5CCA1C31" w:rsidR="007C08B4" w:rsidRPr="00097E0A" w:rsidRDefault="00816A03" w:rsidP="007C08B4">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P</w:t>
      </w:r>
      <w:r w:rsidR="007C08B4" w:rsidRPr="00097E0A">
        <w:rPr>
          <w:rFonts w:ascii="Arial" w:hAnsi="Arial"/>
          <w:color w:val="548DD4" w:themeColor="text2" w:themeTint="99"/>
          <w:sz w:val="16"/>
        </w:rPr>
        <w:t>resident</w:t>
      </w:r>
      <w:r w:rsidRPr="00097E0A">
        <w:rPr>
          <w:rFonts w:ascii="Arial" w:hAnsi="Arial"/>
          <w:color w:val="548DD4" w:themeColor="text2" w:themeTint="99"/>
          <w:sz w:val="16"/>
        </w:rPr>
        <w:t>-Elect</w:t>
      </w:r>
    </w:p>
    <w:p w14:paraId="467B5297" w14:textId="1E059089" w:rsidR="007C08B4" w:rsidRPr="00097E0A" w:rsidRDefault="00175623" w:rsidP="007C08B4">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203 W. 14</w:t>
      </w:r>
      <w:r w:rsidRPr="00097E0A">
        <w:rPr>
          <w:rFonts w:ascii="Arial" w:hAnsi="Arial"/>
          <w:color w:val="548DD4" w:themeColor="text2" w:themeTint="99"/>
          <w:sz w:val="16"/>
          <w:vertAlign w:val="superscript"/>
        </w:rPr>
        <w:t>th</w:t>
      </w:r>
      <w:r w:rsidRPr="00097E0A">
        <w:rPr>
          <w:rFonts w:ascii="Arial" w:hAnsi="Arial"/>
          <w:color w:val="548DD4" w:themeColor="text2" w:themeTint="99"/>
          <w:sz w:val="16"/>
        </w:rPr>
        <w:t xml:space="preserve"> St.</w:t>
      </w:r>
    </w:p>
    <w:p w14:paraId="041C3ABC" w14:textId="75D01221" w:rsidR="007C08B4" w:rsidRPr="00097E0A" w:rsidRDefault="005025C4" w:rsidP="007C08B4">
      <w:pPr>
        <w:spacing w:after="0" w:line="240" w:lineRule="auto"/>
        <w:jc w:val="right"/>
        <w:rPr>
          <w:rFonts w:ascii="Arial" w:hAnsi="Arial"/>
          <w:color w:val="548DD4" w:themeColor="text2" w:themeTint="99"/>
          <w:sz w:val="16"/>
        </w:rPr>
      </w:pPr>
      <w:r>
        <w:rPr>
          <w:rFonts w:ascii="Arial" w:hAnsi="Arial"/>
          <w:color w:val="548DD4" w:themeColor="text2" w:themeTint="99"/>
          <w:sz w:val="16"/>
        </w:rPr>
        <w:t>Marshfield</w:t>
      </w:r>
      <w:r w:rsidR="00175623" w:rsidRPr="00097E0A">
        <w:rPr>
          <w:rFonts w:ascii="Arial" w:hAnsi="Arial"/>
          <w:color w:val="548DD4" w:themeColor="text2" w:themeTint="99"/>
          <w:sz w:val="16"/>
        </w:rPr>
        <w:t>,</w:t>
      </w:r>
      <w:r w:rsidR="007C08B4" w:rsidRPr="00097E0A">
        <w:rPr>
          <w:rFonts w:ascii="Arial" w:hAnsi="Arial"/>
          <w:color w:val="548DD4" w:themeColor="text2" w:themeTint="99"/>
          <w:sz w:val="16"/>
        </w:rPr>
        <w:t xml:space="preserve"> WI  </w:t>
      </w:r>
      <w:r w:rsidR="00175623" w:rsidRPr="00097E0A">
        <w:rPr>
          <w:rFonts w:ascii="Arial" w:hAnsi="Arial"/>
          <w:color w:val="548DD4" w:themeColor="text2" w:themeTint="99"/>
          <w:sz w:val="16"/>
        </w:rPr>
        <w:t>54449</w:t>
      </w:r>
    </w:p>
    <w:p w14:paraId="4A05E389" w14:textId="1FD158C1" w:rsidR="007C08B4" w:rsidRPr="00097E0A" w:rsidRDefault="00175623" w:rsidP="007C08B4">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(715) 650-7751</w:t>
      </w:r>
    </w:p>
    <w:p w14:paraId="5EF6E32C" w14:textId="58DC0656" w:rsidR="007C08B4" w:rsidRPr="00097E0A" w:rsidRDefault="00175623" w:rsidP="007C08B4">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fleisnerma@gmail.com</w:t>
      </w:r>
    </w:p>
    <w:p w14:paraId="4075F81C" w14:textId="77777777" w:rsidR="007C08B4" w:rsidRPr="00097E0A" w:rsidRDefault="007C08B4" w:rsidP="00494402">
      <w:pPr>
        <w:spacing w:after="0" w:line="240" w:lineRule="auto"/>
        <w:jc w:val="right"/>
        <w:rPr>
          <w:rFonts w:ascii="Arial" w:hAnsi="Arial"/>
          <w:color w:val="548DD4" w:themeColor="text2" w:themeTint="99"/>
          <w:sz w:val="16"/>
        </w:rPr>
      </w:pPr>
    </w:p>
    <w:p w14:paraId="08BC1DF2" w14:textId="78830148" w:rsidR="007C08B4" w:rsidRPr="00097E0A" w:rsidRDefault="0017562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Candace McGrath</w:t>
      </w:r>
    </w:p>
    <w:p w14:paraId="33D5833D" w14:textId="73C60ED0" w:rsidR="00494402" w:rsidRPr="00097E0A" w:rsidRDefault="00816A0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Vice-President</w:t>
      </w:r>
    </w:p>
    <w:p w14:paraId="72AA545C" w14:textId="12D6F825" w:rsidR="004E01CC" w:rsidRPr="00097E0A" w:rsidRDefault="0017562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lang w:val="en"/>
        </w:rPr>
        <w:t xml:space="preserve">769 E Kinder St   </w:t>
      </w:r>
      <w:r w:rsidRPr="00097E0A">
        <w:rPr>
          <w:rFonts w:ascii="Arial" w:hAnsi="Arial"/>
          <w:color w:val="548DD4" w:themeColor="text2" w:themeTint="99"/>
          <w:sz w:val="16"/>
          <w:lang w:val="en"/>
        </w:rPr>
        <w:br/>
        <w:t>Richland Center WI 53581</w:t>
      </w:r>
      <w:r w:rsidRPr="00097E0A">
        <w:rPr>
          <w:rFonts w:ascii="Arial" w:hAnsi="Arial"/>
          <w:color w:val="548DD4" w:themeColor="text2" w:themeTint="99"/>
          <w:sz w:val="16"/>
          <w:lang w:val="en"/>
        </w:rPr>
        <w:br/>
        <w:t>608-647-2300 (h)   608-647-0400 (c</w:t>
      </w:r>
      <w:proofErr w:type="gramStart"/>
      <w:r w:rsidRPr="00097E0A">
        <w:rPr>
          <w:rFonts w:ascii="Arial" w:hAnsi="Arial"/>
          <w:color w:val="548DD4" w:themeColor="text2" w:themeTint="99"/>
          <w:sz w:val="16"/>
          <w:lang w:val="en"/>
        </w:rPr>
        <w:t>)</w:t>
      </w:r>
      <w:proofErr w:type="gramEnd"/>
      <w:r w:rsidRPr="00097E0A">
        <w:rPr>
          <w:rFonts w:ascii="Arial" w:hAnsi="Arial"/>
          <w:color w:val="548DD4" w:themeColor="text2" w:themeTint="99"/>
          <w:sz w:val="16"/>
          <w:lang w:val="en"/>
        </w:rPr>
        <w:br/>
        <w:t>candymcgrath@yahoo.com</w:t>
      </w:r>
      <w:r w:rsidR="00816A03" w:rsidRPr="00097E0A">
        <w:rPr>
          <w:rFonts w:ascii="Arial" w:hAnsi="Arial"/>
          <w:color w:val="548DD4" w:themeColor="text2" w:themeTint="99"/>
          <w:sz w:val="16"/>
          <w:lang w:val="en"/>
        </w:rPr>
        <w:br/>
      </w:r>
    </w:p>
    <w:p w14:paraId="0B733008" w14:textId="77777777" w:rsidR="004E01CC" w:rsidRPr="00097E0A" w:rsidRDefault="004E01CC" w:rsidP="00494402">
      <w:pPr>
        <w:spacing w:after="0" w:line="240" w:lineRule="auto"/>
        <w:jc w:val="right"/>
        <w:rPr>
          <w:rFonts w:ascii="Arial" w:hAnsi="Arial"/>
          <w:color w:val="548DD4" w:themeColor="text2" w:themeTint="99"/>
          <w:sz w:val="16"/>
          <w:u w:val="words"/>
        </w:rPr>
      </w:pPr>
    </w:p>
    <w:p w14:paraId="5D0657E1" w14:textId="5FF78784" w:rsidR="004E01CC" w:rsidRPr="00097E0A" w:rsidRDefault="00816A0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Kay Kesler</w:t>
      </w:r>
    </w:p>
    <w:p w14:paraId="57663CB0" w14:textId="36BFF751" w:rsidR="007C08B4" w:rsidRPr="00097E0A" w:rsidRDefault="00175623" w:rsidP="00494402">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Secretary</w:t>
      </w:r>
    </w:p>
    <w:p w14:paraId="436C39AB" w14:textId="50FFE755" w:rsidR="009B779C" w:rsidRPr="00097E0A" w:rsidRDefault="009B779C" w:rsidP="00816A03">
      <w:pPr>
        <w:spacing w:after="0" w:line="240" w:lineRule="auto"/>
        <w:jc w:val="right"/>
        <w:rPr>
          <w:rStyle w:val="Hyperlink"/>
          <w:rFonts w:ascii="Arial" w:hAnsi="Arial"/>
          <w:color w:val="548DD4" w:themeColor="text2" w:themeTint="99"/>
          <w:sz w:val="16"/>
          <w:u w:val="none"/>
        </w:rPr>
      </w:pPr>
      <w:r w:rsidRPr="00097E0A">
        <w:rPr>
          <w:rFonts w:ascii="Arial" w:hAnsi="Arial"/>
          <w:color w:val="548DD4" w:themeColor="text2" w:themeTint="99"/>
          <w:sz w:val="16"/>
        </w:rPr>
        <w:t>N4396 STH 162</w:t>
      </w:r>
      <w:r w:rsidRPr="00097E0A">
        <w:rPr>
          <w:rFonts w:ascii="Arial" w:hAnsi="Arial"/>
          <w:color w:val="548DD4" w:themeColor="text2" w:themeTint="99"/>
          <w:sz w:val="16"/>
        </w:rPr>
        <w:br/>
        <w:t>Bangor, WI  54614-9424</w:t>
      </w:r>
      <w:r w:rsidRPr="00097E0A">
        <w:rPr>
          <w:rFonts w:ascii="Arial" w:hAnsi="Arial"/>
          <w:color w:val="548DD4" w:themeColor="text2" w:themeTint="99"/>
          <w:sz w:val="16"/>
        </w:rPr>
        <w:br/>
        <w:t>608-486-4254 (H</w:t>
      </w:r>
      <w:proofErr w:type="gramStart"/>
      <w:r w:rsidRPr="00097E0A">
        <w:rPr>
          <w:rFonts w:ascii="Arial" w:hAnsi="Arial"/>
          <w:color w:val="548DD4" w:themeColor="text2" w:themeTint="99"/>
          <w:sz w:val="16"/>
        </w:rPr>
        <w:t>)</w:t>
      </w:r>
      <w:proofErr w:type="gramEnd"/>
      <w:r w:rsidRPr="00097E0A">
        <w:rPr>
          <w:rFonts w:ascii="Arial" w:hAnsi="Arial"/>
          <w:color w:val="548DD4" w:themeColor="text2" w:themeTint="99"/>
          <w:sz w:val="16"/>
        </w:rPr>
        <w:br/>
        <w:t>608-780-0485 (C)</w:t>
      </w:r>
      <w:r w:rsidRPr="00097E0A">
        <w:rPr>
          <w:rFonts w:ascii="Arial" w:hAnsi="Arial"/>
          <w:color w:val="548DD4" w:themeColor="text2" w:themeTint="99"/>
          <w:sz w:val="16"/>
        </w:rPr>
        <w:br/>
      </w:r>
      <w:hyperlink r:id="rId10" w:history="1">
        <w:r w:rsidRPr="00097E0A">
          <w:rPr>
            <w:rStyle w:val="Hyperlink"/>
            <w:rFonts w:ascii="Arial" w:hAnsi="Arial"/>
            <w:color w:val="548DD4" w:themeColor="text2" w:themeTint="99"/>
            <w:sz w:val="16"/>
            <w:u w:val="none"/>
          </w:rPr>
          <w:t>kay@pmcmgmt.com</w:t>
        </w:r>
      </w:hyperlink>
    </w:p>
    <w:p w14:paraId="045A7AE7" w14:textId="1E29AD49" w:rsidR="00097E0A" w:rsidRPr="00097E0A" w:rsidRDefault="00097E0A" w:rsidP="00816A03">
      <w:pPr>
        <w:spacing w:after="0" w:line="240" w:lineRule="auto"/>
        <w:jc w:val="right"/>
        <w:rPr>
          <w:rStyle w:val="Hyperlink"/>
          <w:rFonts w:ascii="Arial" w:hAnsi="Arial"/>
          <w:color w:val="548DD4" w:themeColor="text2" w:themeTint="99"/>
          <w:sz w:val="16"/>
          <w:u w:val="none"/>
        </w:rPr>
      </w:pPr>
    </w:p>
    <w:p w14:paraId="3FE99A4B" w14:textId="4CD643E1" w:rsidR="00097E0A" w:rsidRPr="00097E0A" w:rsidRDefault="00097E0A" w:rsidP="00816A03">
      <w:pPr>
        <w:spacing w:after="0" w:line="240" w:lineRule="auto"/>
        <w:jc w:val="right"/>
        <w:rPr>
          <w:rStyle w:val="Hyperlink"/>
          <w:rFonts w:ascii="Arial" w:hAnsi="Arial" w:cs="Arial"/>
          <w:b/>
          <w:color w:val="548DD4" w:themeColor="text2" w:themeTint="99"/>
          <w:sz w:val="16"/>
          <w:szCs w:val="16"/>
          <w:u w:val="none"/>
        </w:rPr>
      </w:pPr>
      <w:r w:rsidRPr="00097E0A">
        <w:rPr>
          <w:rStyle w:val="Hyperlink"/>
          <w:rFonts w:ascii="Arial" w:hAnsi="Arial" w:cs="Arial"/>
          <w:b/>
          <w:color w:val="548DD4" w:themeColor="text2" w:themeTint="99"/>
          <w:sz w:val="16"/>
          <w:szCs w:val="16"/>
          <w:u w:val="none"/>
        </w:rPr>
        <w:t>Debbie Wolfe</w:t>
      </w:r>
    </w:p>
    <w:p w14:paraId="52F6F3AA" w14:textId="076E94C1" w:rsidR="00097E0A" w:rsidRPr="00097E0A" w:rsidRDefault="00097E0A" w:rsidP="00816A03">
      <w:pPr>
        <w:spacing w:after="0" w:line="240" w:lineRule="auto"/>
        <w:jc w:val="right"/>
        <w:rPr>
          <w:rStyle w:val="Hyperlink"/>
          <w:rFonts w:ascii="Arial" w:hAnsi="Arial" w:cs="Arial"/>
          <w:b/>
          <w:color w:val="548DD4" w:themeColor="text2" w:themeTint="99"/>
          <w:sz w:val="16"/>
          <w:szCs w:val="16"/>
          <w:u w:val="none"/>
        </w:rPr>
      </w:pPr>
      <w:r w:rsidRPr="00097E0A">
        <w:rPr>
          <w:rStyle w:val="Hyperlink"/>
          <w:rFonts w:ascii="Arial" w:hAnsi="Arial" w:cs="Arial"/>
          <w:b/>
          <w:color w:val="548DD4" w:themeColor="text2" w:themeTint="99"/>
          <w:sz w:val="16"/>
          <w:szCs w:val="16"/>
          <w:u w:val="none"/>
        </w:rPr>
        <w:t>Treasurer</w:t>
      </w:r>
    </w:p>
    <w:p w14:paraId="465A4FF9" w14:textId="2F28DFBE" w:rsidR="00097E0A" w:rsidRPr="00097E0A" w:rsidRDefault="004B1C61" w:rsidP="00097E0A">
      <w:pPr>
        <w:spacing w:after="0" w:line="240" w:lineRule="auto"/>
        <w:jc w:val="right"/>
        <w:rPr>
          <w:rFonts w:ascii="Arial" w:hAnsi="Arial" w:cs="Arial"/>
          <w:b/>
          <w:color w:val="548DD4" w:themeColor="text2" w:themeTint="99"/>
          <w:sz w:val="16"/>
          <w:szCs w:val="16"/>
        </w:rPr>
      </w:pPr>
      <w:r>
        <w:rPr>
          <w:rFonts w:ascii="Arial" w:hAnsi="Arial" w:cs="Arial"/>
          <w:b/>
          <w:color w:val="548DD4" w:themeColor="text2" w:themeTint="99"/>
          <w:sz w:val="16"/>
          <w:szCs w:val="16"/>
        </w:rPr>
        <w:t>1</w:t>
      </w:r>
      <w:bookmarkStart w:id="0" w:name="_GoBack"/>
      <w:bookmarkEnd w:id="0"/>
      <w:r w:rsidR="00097E0A" w:rsidRPr="00097E0A">
        <w:rPr>
          <w:rFonts w:ascii="Arial" w:hAnsi="Arial" w:cs="Arial"/>
          <w:b/>
          <w:color w:val="548DD4" w:themeColor="text2" w:themeTint="99"/>
          <w:sz w:val="16"/>
          <w:szCs w:val="16"/>
        </w:rPr>
        <w:t>557 Skyline Drive</w:t>
      </w:r>
      <w:r w:rsidR="00097E0A" w:rsidRPr="00097E0A">
        <w:rPr>
          <w:rFonts w:ascii="Arial" w:hAnsi="Arial" w:cs="Arial"/>
          <w:b/>
          <w:color w:val="548DD4" w:themeColor="text2" w:themeTint="99"/>
          <w:sz w:val="16"/>
          <w:szCs w:val="16"/>
        </w:rPr>
        <w:br/>
        <w:t>Stevens Point, WI 54482</w:t>
      </w:r>
      <w:r w:rsidR="00097E0A" w:rsidRPr="00097E0A">
        <w:rPr>
          <w:rFonts w:ascii="Arial" w:hAnsi="Arial" w:cs="Arial"/>
          <w:b/>
          <w:color w:val="548DD4" w:themeColor="text2" w:themeTint="99"/>
          <w:sz w:val="16"/>
          <w:szCs w:val="16"/>
        </w:rPr>
        <w:br/>
        <w:t>715-341-9462</w:t>
      </w:r>
    </w:p>
    <w:p w14:paraId="66BA2846" w14:textId="77777777" w:rsidR="00097E0A" w:rsidRPr="00097E0A" w:rsidRDefault="00097E0A" w:rsidP="00097E0A">
      <w:pPr>
        <w:spacing w:after="0" w:line="240" w:lineRule="auto"/>
        <w:jc w:val="right"/>
        <w:rPr>
          <w:rFonts w:ascii="Arial" w:hAnsi="Arial" w:cs="Arial"/>
          <w:b/>
          <w:color w:val="548DD4" w:themeColor="text2" w:themeTint="99"/>
          <w:sz w:val="16"/>
          <w:szCs w:val="16"/>
        </w:rPr>
      </w:pPr>
      <w:r w:rsidRPr="00097E0A">
        <w:rPr>
          <w:rFonts w:ascii="Arial" w:hAnsi="Arial" w:cs="Arial"/>
          <w:b/>
          <w:color w:val="548DD4" w:themeColor="text2" w:themeTint="99"/>
          <w:sz w:val="16"/>
          <w:szCs w:val="16"/>
        </w:rPr>
        <w:t xml:space="preserve">5wolfe@charter.net </w:t>
      </w:r>
    </w:p>
    <w:p w14:paraId="5A805C7A" w14:textId="77777777" w:rsidR="00097E0A" w:rsidRPr="00097E0A" w:rsidRDefault="00097E0A" w:rsidP="00097E0A">
      <w:pPr>
        <w:spacing w:after="0" w:line="240" w:lineRule="auto"/>
        <w:jc w:val="right"/>
        <w:rPr>
          <w:rFonts w:ascii="Arial" w:hAnsi="Arial" w:cs="Arial"/>
          <w:b/>
          <w:color w:val="548DD4" w:themeColor="text2" w:themeTint="99"/>
          <w:sz w:val="16"/>
          <w:szCs w:val="16"/>
        </w:rPr>
      </w:pPr>
    </w:p>
    <w:p w14:paraId="0CB2BBFA" w14:textId="0EA7E81D" w:rsidR="00097E0A" w:rsidRPr="00097E0A" w:rsidRDefault="00816A03" w:rsidP="00097E0A">
      <w:pPr>
        <w:spacing w:after="0" w:line="240" w:lineRule="auto"/>
        <w:jc w:val="right"/>
        <w:rPr>
          <w:rFonts w:ascii="Arial" w:hAnsi="Arial" w:cs="Arial"/>
          <w:b/>
          <w:color w:val="548DD4" w:themeColor="text2" w:themeTint="99"/>
          <w:sz w:val="16"/>
          <w:szCs w:val="16"/>
        </w:rPr>
      </w:pPr>
      <w:r w:rsidRPr="00097E0A">
        <w:rPr>
          <w:rFonts w:ascii="Arial" w:hAnsi="Arial"/>
          <w:color w:val="548DD4" w:themeColor="text2" w:themeTint="99"/>
          <w:sz w:val="16"/>
          <w:lang w:val="en"/>
        </w:rPr>
        <w:br/>
      </w:r>
      <w:r w:rsidR="00097E0A" w:rsidRPr="00097E0A">
        <w:rPr>
          <w:rFonts w:ascii="Arial" w:hAnsi="Arial"/>
          <w:color w:val="548DD4" w:themeColor="text2" w:themeTint="99"/>
          <w:sz w:val="16"/>
        </w:rPr>
        <w:t>Melanie Frei</w:t>
      </w:r>
    </w:p>
    <w:p w14:paraId="3FE2212A" w14:textId="22F2A064" w:rsidR="00097E0A" w:rsidRPr="00097E0A" w:rsidRDefault="00097E0A" w:rsidP="00097E0A">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Immediate Past President</w:t>
      </w:r>
    </w:p>
    <w:p w14:paraId="611F1CB3" w14:textId="77777777" w:rsidR="00097E0A" w:rsidRPr="00097E0A" w:rsidRDefault="00097E0A" w:rsidP="00097E0A">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327 East Monroe St.</w:t>
      </w:r>
    </w:p>
    <w:p w14:paraId="019CF412" w14:textId="77777777" w:rsidR="00097E0A" w:rsidRPr="00097E0A" w:rsidRDefault="00097E0A" w:rsidP="00097E0A">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Tomah, WI  54660</w:t>
      </w:r>
    </w:p>
    <w:p w14:paraId="7D4BFF5F" w14:textId="04008583" w:rsidR="00097E0A" w:rsidRDefault="00097E0A" w:rsidP="00097E0A">
      <w:pPr>
        <w:spacing w:after="0" w:line="240" w:lineRule="auto"/>
        <w:jc w:val="right"/>
        <w:rPr>
          <w:rFonts w:ascii="Arial" w:hAnsi="Arial"/>
          <w:color w:val="548DD4" w:themeColor="text2" w:themeTint="99"/>
          <w:sz w:val="16"/>
        </w:rPr>
      </w:pPr>
      <w:r w:rsidRPr="00097E0A">
        <w:rPr>
          <w:rFonts w:ascii="Arial" w:hAnsi="Arial"/>
          <w:color w:val="548DD4" w:themeColor="text2" w:themeTint="99"/>
          <w:sz w:val="16"/>
        </w:rPr>
        <w:t>(608) 397-9390</w:t>
      </w:r>
    </w:p>
    <w:p w14:paraId="230E9236" w14:textId="696E4610" w:rsidR="00097E0A" w:rsidRPr="00097E0A" w:rsidRDefault="00097E0A" w:rsidP="00097E0A">
      <w:pPr>
        <w:spacing w:after="0" w:line="240" w:lineRule="auto"/>
        <w:jc w:val="right"/>
        <w:rPr>
          <w:rFonts w:ascii="Arial" w:hAnsi="Arial"/>
          <w:color w:val="548DD4" w:themeColor="text2" w:themeTint="99"/>
          <w:sz w:val="16"/>
        </w:rPr>
      </w:pPr>
      <w:r>
        <w:rPr>
          <w:rFonts w:ascii="Arial" w:hAnsi="Arial"/>
          <w:color w:val="548DD4" w:themeColor="text2" w:themeTint="99"/>
          <w:sz w:val="16"/>
        </w:rPr>
        <w:t>Melaniefrei55@gmal.com</w:t>
      </w:r>
    </w:p>
    <w:p w14:paraId="73C97D9F" w14:textId="703994AD" w:rsidR="00816A03" w:rsidRPr="00097E0A" w:rsidRDefault="00816A03" w:rsidP="00097E0A">
      <w:pPr>
        <w:spacing w:after="0" w:line="240" w:lineRule="auto"/>
        <w:jc w:val="right"/>
        <w:rPr>
          <w:rFonts w:ascii="Arial" w:hAnsi="Arial"/>
          <w:color w:val="548DD4" w:themeColor="text2" w:themeTint="99"/>
          <w:sz w:val="16"/>
        </w:rPr>
      </w:pPr>
    </w:p>
    <w:p w14:paraId="459ABBDC" w14:textId="77777777" w:rsidR="007C08B4" w:rsidRDefault="007C08B4" w:rsidP="00494402">
      <w:pPr>
        <w:spacing w:after="0" w:line="240" w:lineRule="auto"/>
        <w:jc w:val="right"/>
        <w:rPr>
          <w:rFonts w:ascii="Arial" w:hAnsi="Arial"/>
          <w:sz w:val="16"/>
        </w:rPr>
      </w:pPr>
    </w:p>
    <w:p w14:paraId="5C25B093" w14:textId="77777777" w:rsidR="00355F82" w:rsidRPr="00D24C44" w:rsidRDefault="00355F82" w:rsidP="00494402">
      <w:pPr>
        <w:spacing w:after="0" w:line="240" w:lineRule="auto"/>
        <w:jc w:val="right"/>
        <w:rPr>
          <w:rFonts w:ascii="Arial" w:hAnsi="Arial"/>
          <w:color w:val="333399"/>
          <w:sz w:val="16"/>
          <w:u w:val="single"/>
        </w:rPr>
      </w:pPr>
    </w:p>
    <w:p w14:paraId="2CF3E673" w14:textId="77777777" w:rsidR="00494402" w:rsidRDefault="00494402" w:rsidP="00494402">
      <w:pPr>
        <w:spacing w:after="0" w:line="240" w:lineRule="auto"/>
        <w:jc w:val="right"/>
        <w:rPr>
          <w:rFonts w:ascii="Arial" w:hAnsi="Arial"/>
          <w:sz w:val="16"/>
        </w:rPr>
      </w:pPr>
    </w:p>
    <w:p w14:paraId="23DC8499" w14:textId="77777777" w:rsidR="00494402" w:rsidRDefault="00494402" w:rsidP="00494402">
      <w:pPr>
        <w:spacing w:after="0" w:line="240" w:lineRule="auto"/>
        <w:rPr>
          <w:rFonts w:ascii="Geneva" w:hAnsi="Geneva"/>
          <w:sz w:val="20"/>
        </w:rPr>
      </w:pPr>
      <w:r>
        <w:rPr>
          <w:rFonts w:ascii="Geneva" w:hAnsi="Geneva"/>
          <w:sz w:val="20"/>
        </w:rPr>
        <w:t xml:space="preserve"> </w:t>
      </w:r>
    </w:p>
    <w:p w14:paraId="5DD7AB9C" w14:textId="77777777" w:rsidR="007C08B4" w:rsidRDefault="007C08B4" w:rsidP="00494402">
      <w:pPr>
        <w:spacing w:after="0" w:line="240" w:lineRule="auto"/>
        <w:rPr>
          <w:rFonts w:ascii="Geneva" w:hAnsi="Geneva"/>
          <w:sz w:val="20"/>
        </w:rPr>
      </w:pPr>
    </w:p>
    <w:p w14:paraId="35DF6B32" w14:textId="77777777" w:rsidR="007C08B4" w:rsidRDefault="007C08B4" w:rsidP="00494402">
      <w:pPr>
        <w:spacing w:after="0" w:line="240" w:lineRule="auto"/>
        <w:rPr>
          <w:rFonts w:ascii="Geneva" w:hAnsi="Geneva"/>
          <w:sz w:val="20"/>
        </w:rPr>
      </w:pPr>
    </w:p>
    <w:p w14:paraId="572029BD" w14:textId="77777777" w:rsidR="007C08B4" w:rsidRDefault="007C08B4" w:rsidP="00494402">
      <w:pPr>
        <w:spacing w:after="0" w:line="240" w:lineRule="auto"/>
        <w:rPr>
          <w:rFonts w:ascii="Geneva" w:hAnsi="Geneva"/>
          <w:sz w:val="20"/>
        </w:rPr>
      </w:pPr>
    </w:p>
    <w:p w14:paraId="07EE29EE" w14:textId="77777777" w:rsidR="00EB2AA8" w:rsidRDefault="00791F8D" w:rsidP="005A25B8">
      <w:pPr>
        <w:spacing w:after="0" w:line="240" w:lineRule="auto"/>
        <w:rPr>
          <w:b/>
        </w:rPr>
      </w:pPr>
      <w:r>
        <w:rPr>
          <w:b/>
        </w:rPr>
        <w:t>(Date)</w:t>
      </w:r>
    </w:p>
    <w:p w14:paraId="56CB4303" w14:textId="77777777" w:rsidR="00791F8D" w:rsidRDefault="00791F8D" w:rsidP="00494402">
      <w:pPr>
        <w:spacing w:after="0" w:line="240" w:lineRule="auto"/>
        <w:rPr>
          <w:b/>
        </w:rPr>
      </w:pPr>
    </w:p>
    <w:p w14:paraId="4ED6A2BB" w14:textId="77777777" w:rsidR="00EB2AA8" w:rsidRDefault="00EB2AA8" w:rsidP="00494402">
      <w:pPr>
        <w:spacing w:after="0" w:line="240" w:lineRule="auto"/>
        <w:rPr>
          <w:b/>
        </w:rPr>
      </w:pPr>
      <w:r>
        <w:rPr>
          <w:b/>
        </w:rPr>
        <w:t>To:</w:t>
      </w:r>
    </w:p>
    <w:p w14:paraId="1B2DB534" w14:textId="77777777" w:rsidR="00EB2AA8" w:rsidRDefault="00EB2AA8" w:rsidP="00494402">
      <w:pPr>
        <w:spacing w:after="0" w:line="240" w:lineRule="auto"/>
        <w:rPr>
          <w:b/>
        </w:rPr>
      </w:pPr>
    </w:p>
    <w:p w14:paraId="438D5A7E" w14:textId="77777777" w:rsidR="00494402" w:rsidRDefault="00494402" w:rsidP="00494402">
      <w:pPr>
        <w:spacing w:after="0" w:line="240" w:lineRule="auto"/>
      </w:pPr>
      <w:r w:rsidRPr="00F267F8">
        <w:rPr>
          <w:b/>
        </w:rPr>
        <w:t>From:</w:t>
      </w:r>
      <w:r>
        <w:t xml:space="preserve">  </w:t>
      </w:r>
      <w:r>
        <w:tab/>
      </w:r>
    </w:p>
    <w:p w14:paraId="20D55C02" w14:textId="77777777" w:rsidR="00494402" w:rsidRPr="009F1C10" w:rsidRDefault="00BC76F0" w:rsidP="00494402">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437701A" w14:textId="77777777" w:rsidR="00BC76F0" w:rsidRDefault="00BC76F0" w:rsidP="00DE32B8">
      <w:pPr>
        <w:spacing w:after="0" w:line="240" w:lineRule="auto"/>
        <w:rPr>
          <w:b/>
        </w:rPr>
      </w:pPr>
    </w:p>
    <w:p w14:paraId="4DD451D6" w14:textId="77777777" w:rsidR="008C371A" w:rsidRDefault="00494402" w:rsidP="00DE32B8">
      <w:pPr>
        <w:spacing w:after="0" w:line="240" w:lineRule="auto"/>
      </w:pPr>
      <w:r>
        <w:t xml:space="preserve"> </w:t>
      </w:r>
      <w:r>
        <w:tab/>
      </w:r>
    </w:p>
    <w:p w14:paraId="65546804" w14:textId="77777777" w:rsidR="008C371A" w:rsidRDefault="008C371A" w:rsidP="00494402">
      <w:pPr>
        <w:spacing w:after="0" w:line="240" w:lineRule="auto"/>
      </w:pPr>
    </w:p>
    <w:sectPr w:rsidR="008C371A" w:rsidSect="00656FBC">
      <w:type w:val="continuous"/>
      <w:pgSz w:w="12240" w:h="15840"/>
      <w:pgMar w:top="720" w:right="432" w:bottom="360" w:left="547" w:header="720" w:footer="807" w:gutter="0"/>
      <w:cols w:num="2" w:space="720" w:equalWidth="0">
        <w:col w:w="2873" w:space="720"/>
        <w:col w:w="65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E26D" w14:textId="77777777" w:rsidR="00F54012" w:rsidRDefault="00F54012" w:rsidP="005738FD">
      <w:pPr>
        <w:spacing w:after="0" w:line="240" w:lineRule="auto"/>
      </w:pPr>
      <w:r>
        <w:separator/>
      </w:r>
    </w:p>
  </w:endnote>
  <w:endnote w:type="continuationSeparator" w:id="0">
    <w:p w14:paraId="264EC960" w14:textId="77777777" w:rsidR="00F54012" w:rsidRDefault="00F54012" w:rsidP="0057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37B1" w14:textId="77777777" w:rsidR="00012049" w:rsidRPr="002F647F" w:rsidRDefault="00494402">
    <w:pPr>
      <w:pStyle w:val="Footer"/>
      <w:rPr>
        <w:rFonts w:ascii="Comic Sans MS" w:hAnsi="Comic Sans MS"/>
        <w:color w:val="333399"/>
        <w:sz w:val="16"/>
        <w:szCs w:val="16"/>
      </w:rPr>
    </w:pPr>
    <w:smartTag w:uri="urn:schemas-microsoft-com:office:smarttags" w:element="place">
      <w:r w:rsidRPr="002F647F">
        <w:rPr>
          <w:rFonts w:ascii="Comic Sans MS" w:hAnsi="Comic Sans MS"/>
          <w:color w:val="333399"/>
          <w:sz w:val="16"/>
          <w:szCs w:val="16"/>
        </w:rPr>
        <w:t>Mission</w:t>
      </w:r>
    </w:smartTag>
    <w:r w:rsidRPr="002F647F">
      <w:rPr>
        <w:rFonts w:ascii="Comic Sans MS" w:hAnsi="Comic Sans MS"/>
        <w:color w:val="333399"/>
        <w:sz w:val="16"/>
        <w:szCs w:val="16"/>
      </w:rPr>
      <w:t xml:space="preserve"> statement:  The National Council of Catholic Women acts through its membership to support, empower and educate all Catholic women in spirituality, leadership and service.  NCCW programs respond with Gospel values to the needs of the Church and society in the modern 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7DE5" w14:textId="77777777" w:rsidR="00F54012" w:rsidRDefault="00F54012" w:rsidP="005738FD">
      <w:pPr>
        <w:spacing w:after="0" w:line="240" w:lineRule="auto"/>
      </w:pPr>
      <w:r>
        <w:separator/>
      </w:r>
    </w:p>
  </w:footnote>
  <w:footnote w:type="continuationSeparator" w:id="0">
    <w:p w14:paraId="6A141429" w14:textId="77777777" w:rsidR="00F54012" w:rsidRDefault="00F54012" w:rsidP="00573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02"/>
    <w:rsid w:val="00072D9A"/>
    <w:rsid w:val="00097E0A"/>
    <w:rsid w:val="000F5F8C"/>
    <w:rsid w:val="0014768E"/>
    <w:rsid w:val="00175623"/>
    <w:rsid w:val="001962C7"/>
    <w:rsid w:val="001B6FD5"/>
    <w:rsid w:val="002102C8"/>
    <w:rsid w:val="002C1E9B"/>
    <w:rsid w:val="00336A17"/>
    <w:rsid w:val="00355F82"/>
    <w:rsid w:val="00363025"/>
    <w:rsid w:val="00406E6E"/>
    <w:rsid w:val="00494402"/>
    <w:rsid w:val="004B1C61"/>
    <w:rsid w:val="004E01CC"/>
    <w:rsid w:val="00500E33"/>
    <w:rsid w:val="005025C4"/>
    <w:rsid w:val="00534FFD"/>
    <w:rsid w:val="00541306"/>
    <w:rsid w:val="005560B0"/>
    <w:rsid w:val="005738FD"/>
    <w:rsid w:val="0058305A"/>
    <w:rsid w:val="005A25B8"/>
    <w:rsid w:val="005D2012"/>
    <w:rsid w:val="005D60F1"/>
    <w:rsid w:val="005E4930"/>
    <w:rsid w:val="006B11E6"/>
    <w:rsid w:val="006C0415"/>
    <w:rsid w:val="006F0303"/>
    <w:rsid w:val="00791F8D"/>
    <w:rsid w:val="007C08B4"/>
    <w:rsid w:val="00816A03"/>
    <w:rsid w:val="00847AAB"/>
    <w:rsid w:val="00850EE6"/>
    <w:rsid w:val="008604D6"/>
    <w:rsid w:val="008676A4"/>
    <w:rsid w:val="008C371A"/>
    <w:rsid w:val="008E20D8"/>
    <w:rsid w:val="00903E84"/>
    <w:rsid w:val="009737E0"/>
    <w:rsid w:val="00992FA0"/>
    <w:rsid w:val="009B779C"/>
    <w:rsid w:val="00AB0570"/>
    <w:rsid w:val="00AB3843"/>
    <w:rsid w:val="00AF4317"/>
    <w:rsid w:val="00B00DD5"/>
    <w:rsid w:val="00B25F6F"/>
    <w:rsid w:val="00B54CE2"/>
    <w:rsid w:val="00BC76F0"/>
    <w:rsid w:val="00BD070E"/>
    <w:rsid w:val="00C22720"/>
    <w:rsid w:val="00D7461C"/>
    <w:rsid w:val="00DE32B8"/>
    <w:rsid w:val="00E95D0E"/>
    <w:rsid w:val="00EB2AA8"/>
    <w:rsid w:val="00F3769C"/>
    <w:rsid w:val="00F54012"/>
    <w:rsid w:val="00F57ABC"/>
    <w:rsid w:val="00F703D9"/>
    <w:rsid w:val="00F9127B"/>
    <w:rsid w:val="00FC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6DBB8F"/>
  <w15:docId w15:val="{3D0AC668-F1A3-4B5B-AB90-5082C019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402"/>
    <w:rPr>
      <w:color w:val="0000FF"/>
      <w:u w:val="single"/>
    </w:rPr>
  </w:style>
  <w:style w:type="paragraph" w:styleId="Footer">
    <w:name w:val="footer"/>
    <w:basedOn w:val="Normal"/>
    <w:link w:val="FooterChar"/>
    <w:rsid w:val="004944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94402"/>
    <w:rPr>
      <w:rFonts w:ascii="Times New Roman" w:eastAsia="Times New Roman" w:hAnsi="Times New Roman" w:cs="Times New Roman"/>
      <w:sz w:val="24"/>
      <w:szCs w:val="24"/>
    </w:rPr>
  </w:style>
  <w:style w:type="paragraph" w:styleId="Title">
    <w:name w:val="Title"/>
    <w:basedOn w:val="Normal"/>
    <w:link w:val="TitleChar"/>
    <w:qFormat/>
    <w:rsid w:val="00494402"/>
    <w:pPr>
      <w:spacing w:after="0" w:line="24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494402"/>
    <w:rPr>
      <w:rFonts w:ascii="Arial" w:eastAsia="Times New Roman" w:hAnsi="Arial" w:cs="Times New Roman"/>
      <w:b/>
      <w:sz w:val="24"/>
      <w:szCs w:val="24"/>
    </w:rPr>
  </w:style>
  <w:style w:type="character" w:styleId="Strong">
    <w:name w:val="Strong"/>
    <w:basedOn w:val="DefaultParagraphFont"/>
    <w:uiPriority w:val="22"/>
    <w:qFormat/>
    <w:rsid w:val="00BC76F0"/>
    <w:rPr>
      <w:b/>
      <w:bCs/>
    </w:rPr>
  </w:style>
  <w:style w:type="character" w:customStyle="1" w:styleId="UnresolvedMention">
    <w:name w:val="Unresolved Mention"/>
    <w:basedOn w:val="DefaultParagraphFont"/>
    <w:uiPriority w:val="99"/>
    <w:semiHidden/>
    <w:unhideWhenUsed/>
    <w:rsid w:val="0081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ccw.org" TargetMode="External"/><Relationship Id="rId3" Type="http://schemas.openxmlformats.org/officeDocument/2006/relationships/webSettings" Target="webSettings.xml"/><Relationship Id="rId7" Type="http://schemas.openxmlformats.org/officeDocument/2006/relationships/hyperlink" Target="http://www.dioceseoflacross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ay@pmcmgmt.com"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Susan Tully</cp:lastModifiedBy>
  <cp:revision>4</cp:revision>
  <dcterms:created xsi:type="dcterms:W3CDTF">2022-07-11T23:18:00Z</dcterms:created>
  <dcterms:modified xsi:type="dcterms:W3CDTF">2022-07-18T14:07:00Z</dcterms:modified>
</cp:coreProperties>
</file>